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6239" w:rsidRDefault="00EF6239">
      <w:r>
        <w:t>ROI – Powder XRD</w:t>
      </w:r>
      <w:proofErr w:type="gramStart"/>
      <w:r>
        <w:t>-  ISTEM</w:t>
      </w:r>
      <w:proofErr w:type="gramEnd"/>
      <w:r>
        <w:t xml:space="preserve"> code</w:t>
      </w:r>
      <w:r w:rsidRPr="00EF6239">
        <w:t xml:space="preserve"> </w:t>
      </w:r>
      <w:r w:rsidRPr="00EF6239">
        <w:t>33810</w:t>
      </w:r>
    </w:p>
    <w:p w:rsidR="00EF6239" w:rsidRDefault="00EF6239"/>
    <w:p w:rsidR="00823F4A" w:rsidRDefault="00EF6239">
      <w:r>
        <w:t xml:space="preserve">Investment </w:t>
      </w:r>
      <w:r w:rsidRPr="00EF6239">
        <w:t>11372701</w:t>
      </w:r>
    </w:p>
    <w:p w:rsidR="00295D4E" w:rsidRDefault="00295D4E">
      <w:r>
        <w:t xml:space="preserve"> Income generated in three years:  61,87,</w:t>
      </w:r>
      <w:proofErr w:type="gramStart"/>
      <w:r>
        <w:t>962  (</w:t>
      </w:r>
      <w:proofErr w:type="gramEnd"/>
      <w:r>
        <w:t>2020-2023)</w:t>
      </w:r>
    </w:p>
    <w:p w:rsidR="00CD76A9" w:rsidRDefault="00CD76A9"/>
    <w:p w:rsidR="00CD76A9" w:rsidRPr="005F218D" w:rsidRDefault="00CD76A9" w:rsidP="00CD76A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val="en-US"/>
        </w:rPr>
      </w:pPr>
      <w:r w:rsidRPr="0044799D">
        <w:rPr>
          <w:rFonts w:ascii="Verdana" w:eastAsia="Times New Roman" w:hAnsi="Verdana" w:cs="Times New Roman"/>
          <w:sz w:val="24"/>
          <w:szCs w:val="24"/>
          <w:lang w:val="en-US"/>
        </w:rPr>
        <w:t>The return on investment (ROI) amounts to 50% over a period of three years.</w:t>
      </w:r>
    </w:p>
    <w:p w:rsidR="00CD76A9" w:rsidRDefault="00CD76A9"/>
    <w:sectPr w:rsidR="00CD76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gRCc1MLEwMzSyBQ0lEKTi0uzszPAykwrAUAYVSeKSwAAAA="/>
  </w:docVars>
  <w:rsids>
    <w:rsidRoot w:val="00EF6239"/>
    <w:rsid w:val="00295D4E"/>
    <w:rsid w:val="00823F4A"/>
    <w:rsid w:val="00CD76A9"/>
    <w:rsid w:val="00EF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2301F"/>
  <w15:chartTrackingRefBased/>
  <w15:docId w15:val="{413EF561-0B6D-42D5-A652-041B07E3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919447603655</dc:creator>
  <cp:keywords/>
  <dc:description/>
  <cp:lastModifiedBy>919447603655</cp:lastModifiedBy>
  <cp:revision>3</cp:revision>
  <dcterms:created xsi:type="dcterms:W3CDTF">2023-05-23T05:19:00Z</dcterms:created>
  <dcterms:modified xsi:type="dcterms:W3CDTF">2023-05-23T05:48:00Z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5f141949-24e4-438b-a1e2-2bc327a342c8</vt:lpwstr>
  </property>
</Properties>
</file>